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2" w:rsidRDefault="003C3FA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93F15" w:rsidRDefault="00236833" w:rsidP="00AA74A7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Новогодние мечты сбываются</w:t>
      </w:r>
    </w:p>
    <w:p w:rsidR="00AA74A7" w:rsidRDefault="00AA74A7" w:rsidP="00AA74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6833" w:rsidRPr="00DE4A6C" w:rsidRDefault="00236833" w:rsidP="00236833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2C2D2E"/>
          <w:sz w:val="28"/>
          <w:szCs w:val="28"/>
        </w:rPr>
      </w:pPr>
      <w:r w:rsidRPr="00DE4A6C">
        <w:rPr>
          <w:bCs/>
          <w:color w:val="2C2D2E"/>
          <w:sz w:val="28"/>
          <w:szCs w:val="28"/>
        </w:rPr>
        <w:t>В федеральном проекте Елка желаний сотрудники Большой</w:t>
      </w:r>
      <w:r>
        <w:rPr>
          <w:bCs/>
          <w:color w:val="2C2D2E"/>
          <w:sz w:val="28"/>
          <w:szCs w:val="28"/>
        </w:rPr>
        <w:t xml:space="preserve"> </w:t>
      </w:r>
      <w:r w:rsidRPr="00DE4A6C">
        <w:rPr>
          <w:bCs/>
          <w:color w:val="2C2D2E"/>
          <w:sz w:val="28"/>
          <w:szCs w:val="28"/>
        </w:rPr>
        <w:t>команды Росреестра исполнили больше 600 желаний ребят по всей стране.</w:t>
      </w:r>
    </w:p>
    <w:p w:rsidR="00236833" w:rsidRPr="00DE4A6C" w:rsidRDefault="00236833" w:rsidP="00236833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color w:val="2C2D2E"/>
          <w:sz w:val="28"/>
          <w:szCs w:val="28"/>
        </w:rPr>
      </w:pPr>
    </w:p>
    <w:p w:rsidR="00236833" w:rsidRPr="00DE4A6C" w:rsidRDefault="00236833" w:rsidP="00236833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2C2D2E"/>
          <w:sz w:val="28"/>
          <w:szCs w:val="28"/>
        </w:rPr>
      </w:pPr>
      <w:r>
        <w:rPr>
          <w:bCs/>
          <w:color w:val="2C2D2E"/>
          <w:sz w:val="28"/>
          <w:szCs w:val="28"/>
        </w:rPr>
        <w:t>В Волгограде исполнилось желание 4-летней Даши, которая от рождения абсолютно ничего не видит, сотрудники регионального Росреестра подарили малышке куклу, которая может ходить и разговаривать, тем самым помогая девочке узнавать мир через игру.</w:t>
      </w:r>
    </w:p>
    <w:p w:rsidR="00236833" w:rsidRPr="00DE4A6C" w:rsidRDefault="00236833" w:rsidP="00236833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2C2D2E"/>
          <w:sz w:val="28"/>
          <w:szCs w:val="28"/>
        </w:rPr>
      </w:pPr>
    </w:p>
    <w:p w:rsidR="00236833" w:rsidRPr="00DE4A6C" w:rsidRDefault="00236833" w:rsidP="00236833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2C2D2E"/>
          <w:sz w:val="28"/>
          <w:szCs w:val="28"/>
        </w:rPr>
      </w:pPr>
      <w:r>
        <w:rPr>
          <w:bCs/>
          <w:color w:val="2C2D2E"/>
          <w:sz w:val="28"/>
          <w:szCs w:val="28"/>
        </w:rPr>
        <w:t>Также п</w:t>
      </w:r>
      <w:r w:rsidRPr="00DE4A6C">
        <w:rPr>
          <w:bCs/>
          <w:color w:val="2C2D2E"/>
          <w:sz w:val="28"/>
          <w:szCs w:val="28"/>
        </w:rPr>
        <w:t xml:space="preserve">редседатель Молодежного совета </w:t>
      </w:r>
      <w:proofErr w:type="spellStart"/>
      <w:r w:rsidRPr="00DE4A6C">
        <w:rPr>
          <w:bCs/>
          <w:color w:val="2C2D2E"/>
          <w:sz w:val="28"/>
          <w:szCs w:val="28"/>
        </w:rPr>
        <w:t>Росреестра</w:t>
      </w:r>
      <w:proofErr w:type="spellEnd"/>
      <w:r w:rsidRPr="00DE4A6C">
        <w:rPr>
          <w:bCs/>
          <w:color w:val="2C2D2E"/>
          <w:sz w:val="28"/>
          <w:szCs w:val="28"/>
        </w:rPr>
        <w:t xml:space="preserve"> </w:t>
      </w:r>
      <w:proofErr w:type="spellStart"/>
      <w:r w:rsidRPr="00C129C6">
        <w:rPr>
          <w:b/>
          <w:bCs/>
          <w:color w:val="2C2D2E"/>
          <w:sz w:val="28"/>
          <w:szCs w:val="28"/>
        </w:rPr>
        <w:t>Юсуп</w:t>
      </w:r>
      <w:proofErr w:type="spellEnd"/>
      <w:r w:rsidRPr="00C129C6">
        <w:rPr>
          <w:b/>
          <w:bCs/>
          <w:color w:val="2C2D2E"/>
          <w:sz w:val="28"/>
          <w:szCs w:val="28"/>
        </w:rPr>
        <w:t xml:space="preserve"> Агзамходжаев</w:t>
      </w:r>
      <w:r w:rsidRPr="00DE4A6C">
        <w:rPr>
          <w:bCs/>
          <w:color w:val="2C2D2E"/>
          <w:sz w:val="28"/>
          <w:szCs w:val="28"/>
        </w:rPr>
        <w:t xml:space="preserve"> исполнил желани</w:t>
      </w:r>
      <w:r>
        <w:rPr>
          <w:bCs/>
          <w:color w:val="2C2D2E"/>
          <w:sz w:val="28"/>
          <w:szCs w:val="28"/>
        </w:rPr>
        <w:t>е</w:t>
      </w:r>
      <w:r w:rsidRPr="00DE4A6C">
        <w:rPr>
          <w:bCs/>
          <w:color w:val="2C2D2E"/>
          <w:sz w:val="28"/>
          <w:szCs w:val="28"/>
        </w:rPr>
        <w:t xml:space="preserve"> девятилетнего Артемия</w:t>
      </w:r>
      <w:r>
        <w:rPr>
          <w:bCs/>
          <w:color w:val="2C2D2E"/>
          <w:sz w:val="28"/>
          <w:szCs w:val="28"/>
        </w:rPr>
        <w:t xml:space="preserve"> из Волгоградской области</w:t>
      </w:r>
      <w:r w:rsidRPr="00DE4A6C">
        <w:rPr>
          <w:bCs/>
          <w:color w:val="2C2D2E"/>
          <w:sz w:val="28"/>
          <w:szCs w:val="28"/>
        </w:rPr>
        <w:t xml:space="preserve">, мечтающего </w:t>
      </w:r>
      <w:r>
        <w:rPr>
          <w:bCs/>
          <w:color w:val="2C2D2E"/>
          <w:sz w:val="28"/>
          <w:szCs w:val="28"/>
        </w:rPr>
        <w:t xml:space="preserve">о </w:t>
      </w:r>
      <w:proofErr w:type="spellStart"/>
      <w:r>
        <w:rPr>
          <w:bCs/>
          <w:color w:val="2C2D2E"/>
          <w:sz w:val="28"/>
          <w:szCs w:val="28"/>
        </w:rPr>
        <w:t>квадрокоптере</w:t>
      </w:r>
      <w:proofErr w:type="spellEnd"/>
      <w:r>
        <w:rPr>
          <w:bCs/>
          <w:color w:val="2C2D2E"/>
          <w:sz w:val="28"/>
          <w:szCs w:val="28"/>
        </w:rPr>
        <w:t>.</w:t>
      </w:r>
    </w:p>
    <w:p w:rsidR="00236833" w:rsidRDefault="00236833" w:rsidP="00236833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olor w:val="2C2D2E"/>
          <w:sz w:val="28"/>
          <w:szCs w:val="28"/>
        </w:rPr>
      </w:pPr>
    </w:p>
    <w:p w:rsidR="00236833" w:rsidRPr="00DE4A6C" w:rsidRDefault="00236833" w:rsidP="00236833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2C2D2E"/>
          <w:sz w:val="28"/>
          <w:szCs w:val="28"/>
        </w:rPr>
      </w:pPr>
      <w:r w:rsidRPr="00DE4A6C">
        <w:rPr>
          <w:bCs/>
          <w:color w:val="2C2D2E"/>
          <w:sz w:val="28"/>
          <w:szCs w:val="28"/>
        </w:rPr>
        <w:t xml:space="preserve">Руководство Службы, сотрудники Центрального аппарата </w:t>
      </w:r>
      <w:proofErr w:type="spellStart"/>
      <w:r w:rsidRPr="00DE4A6C">
        <w:rPr>
          <w:bCs/>
          <w:color w:val="2C2D2E"/>
          <w:sz w:val="28"/>
          <w:szCs w:val="28"/>
        </w:rPr>
        <w:t>Росреестра</w:t>
      </w:r>
      <w:proofErr w:type="spellEnd"/>
      <w:r w:rsidRPr="00DE4A6C">
        <w:rPr>
          <w:bCs/>
          <w:color w:val="2C2D2E"/>
          <w:sz w:val="28"/>
          <w:szCs w:val="28"/>
        </w:rPr>
        <w:t xml:space="preserve"> и </w:t>
      </w:r>
      <w:proofErr w:type="spellStart"/>
      <w:r w:rsidRPr="00DE4A6C">
        <w:rPr>
          <w:bCs/>
          <w:color w:val="2C2D2E"/>
          <w:sz w:val="28"/>
          <w:szCs w:val="28"/>
        </w:rPr>
        <w:t>терорганов</w:t>
      </w:r>
      <w:proofErr w:type="spellEnd"/>
      <w:r w:rsidRPr="00DE4A6C">
        <w:rPr>
          <w:bCs/>
          <w:color w:val="2C2D2E"/>
          <w:sz w:val="28"/>
          <w:szCs w:val="28"/>
        </w:rPr>
        <w:t>, ППК «</w:t>
      </w:r>
      <w:proofErr w:type="spellStart"/>
      <w:r w:rsidRPr="00DE4A6C">
        <w:rPr>
          <w:bCs/>
          <w:color w:val="2C2D2E"/>
          <w:sz w:val="28"/>
          <w:szCs w:val="28"/>
        </w:rPr>
        <w:t>Роскадастр</w:t>
      </w:r>
      <w:proofErr w:type="spellEnd"/>
      <w:r w:rsidRPr="00DE4A6C">
        <w:rPr>
          <w:bCs/>
          <w:color w:val="2C2D2E"/>
          <w:sz w:val="28"/>
          <w:szCs w:val="28"/>
        </w:rPr>
        <w:t>», члены общественного совета совместно с Дедом Морозом и Снегурочкой передали ребятам спортивный инвентарь, музыкальные инструменты, игрушки, наборы для творчества, сладкие подарки, а также организовали посещение новогодних представлений и выставок.</w:t>
      </w:r>
    </w:p>
    <w:p w:rsidR="00236833" w:rsidRDefault="00236833" w:rsidP="00236833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2C2D2E"/>
          <w:sz w:val="28"/>
          <w:szCs w:val="28"/>
        </w:rPr>
      </w:pPr>
    </w:p>
    <w:p w:rsidR="00236833" w:rsidRDefault="00236833" w:rsidP="00236833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2C2D2E"/>
          <w:sz w:val="28"/>
          <w:szCs w:val="28"/>
        </w:rPr>
      </w:pPr>
      <w:r w:rsidRPr="00236833">
        <w:rPr>
          <w:bCs/>
          <w:i/>
          <w:color w:val="2C2D2E"/>
          <w:sz w:val="28"/>
          <w:szCs w:val="28"/>
        </w:rPr>
        <w:t>«Мечты каждого ребенка должны сбываться, даря массу ярких и радостных эмоций. «Елка желаний» -это замечательный проект, дающую прекрасную возможность реализовать теплоту наших сердец»</w:t>
      </w:r>
      <w:r>
        <w:rPr>
          <w:b/>
          <w:bCs/>
          <w:color w:val="2C2D2E"/>
          <w:sz w:val="28"/>
          <w:szCs w:val="28"/>
        </w:rPr>
        <w:t xml:space="preserve">, - </w:t>
      </w:r>
      <w:r w:rsidRPr="00236833">
        <w:rPr>
          <w:bCs/>
          <w:color w:val="2C2D2E"/>
          <w:sz w:val="28"/>
          <w:szCs w:val="28"/>
        </w:rPr>
        <w:t>отметил</w:t>
      </w:r>
      <w:r>
        <w:rPr>
          <w:b/>
          <w:bCs/>
          <w:color w:val="2C2D2E"/>
          <w:sz w:val="28"/>
          <w:szCs w:val="28"/>
        </w:rPr>
        <w:t xml:space="preserve"> </w:t>
      </w:r>
      <w:proofErr w:type="spellStart"/>
      <w:r>
        <w:rPr>
          <w:b/>
          <w:bCs/>
          <w:color w:val="2C2D2E"/>
          <w:sz w:val="28"/>
          <w:szCs w:val="28"/>
        </w:rPr>
        <w:t>Юсуп</w:t>
      </w:r>
      <w:proofErr w:type="spellEnd"/>
      <w:r>
        <w:rPr>
          <w:b/>
          <w:bCs/>
          <w:color w:val="2C2D2E"/>
          <w:sz w:val="28"/>
          <w:szCs w:val="28"/>
        </w:rPr>
        <w:t xml:space="preserve"> Агзамходжаев.</w:t>
      </w:r>
    </w:p>
    <w:p w:rsidR="0069194A" w:rsidRDefault="0069194A" w:rsidP="0069194A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:rsidR="0069194A" w:rsidRDefault="0069194A" w:rsidP="0069194A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:rsidR="0069194A" w:rsidRDefault="0069194A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4126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5983"/>
    <w:rsid w:val="00126945"/>
    <w:rsid w:val="00131344"/>
    <w:rsid w:val="001411F8"/>
    <w:rsid w:val="00163A82"/>
    <w:rsid w:val="00172446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833"/>
    <w:rsid w:val="00236A08"/>
    <w:rsid w:val="00236E21"/>
    <w:rsid w:val="002459AE"/>
    <w:rsid w:val="00246A05"/>
    <w:rsid w:val="002509F8"/>
    <w:rsid w:val="00255227"/>
    <w:rsid w:val="002576DC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452C0"/>
    <w:rsid w:val="0074736D"/>
    <w:rsid w:val="007475B2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2381C"/>
    <w:rsid w:val="00824160"/>
    <w:rsid w:val="00826788"/>
    <w:rsid w:val="00834528"/>
    <w:rsid w:val="00841C1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B2F50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7189C"/>
    <w:rsid w:val="00A81AE1"/>
    <w:rsid w:val="00A83876"/>
    <w:rsid w:val="00A8567D"/>
    <w:rsid w:val="00A93F15"/>
    <w:rsid w:val="00A94711"/>
    <w:rsid w:val="00A97923"/>
    <w:rsid w:val="00A97F85"/>
    <w:rsid w:val="00AA039F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29C6"/>
    <w:rsid w:val="00C13DAF"/>
    <w:rsid w:val="00C2380F"/>
    <w:rsid w:val="00C30038"/>
    <w:rsid w:val="00C32BF0"/>
    <w:rsid w:val="00C34C9C"/>
    <w:rsid w:val="00C43576"/>
    <w:rsid w:val="00C50162"/>
    <w:rsid w:val="00C57F37"/>
    <w:rsid w:val="00C664A0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15D9F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2024-01-24T05:51:00Z</dcterms:created>
  <dcterms:modified xsi:type="dcterms:W3CDTF">2024-01-24T05:51:00Z</dcterms:modified>
</cp:coreProperties>
</file>